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6D577" w14:textId="6EA38FCA" w:rsidR="00951232" w:rsidRDefault="00951232" w:rsidP="00951232">
      <w:pPr>
        <w:widowControl/>
        <w:wordWrap w:val="0"/>
        <w:jc w:val="right"/>
        <w:textAlignment w:val="baseline"/>
        <w:outlineLvl w:val="0"/>
        <w:rPr>
          <w:rFonts w:ascii="ＭＳ 明朝" w:eastAsia="ＭＳ 明朝" w:hAnsi="ＭＳ 明朝" w:cs="Arial"/>
          <w:b/>
          <w:bCs/>
          <w:color w:val="000000" w:themeColor="text1"/>
          <w:kern w:val="36"/>
          <w:sz w:val="28"/>
          <w:szCs w:val="28"/>
        </w:rPr>
      </w:pPr>
      <w:r>
        <w:rPr>
          <w:rFonts w:ascii="ＭＳ 明朝" w:eastAsia="ＭＳ 明朝" w:hAnsi="ＭＳ 明朝" w:cs="Arial" w:hint="eastAsia"/>
          <w:b/>
          <w:bCs/>
          <w:color w:val="000000" w:themeColor="text1"/>
          <w:kern w:val="36"/>
          <w:sz w:val="28"/>
          <w:szCs w:val="28"/>
        </w:rPr>
        <w:t>2021年</w:t>
      </w:r>
      <w:r w:rsidR="005238AC">
        <w:rPr>
          <w:rFonts w:ascii="ＭＳ 明朝" w:eastAsia="ＭＳ 明朝" w:hAnsi="ＭＳ 明朝" w:cs="Arial"/>
          <w:b/>
          <w:bCs/>
          <w:color w:val="000000" w:themeColor="text1"/>
          <w:kern w:val="36"/>
          <w:sz w:val="28"/>
          <w:szCs w:val="28"/>
        </w:rPr>
        <w:t>4</w:t>
      </w:r>
      <w:r>
        <w:rPr>
          <w:rFonts w:ascii="ＭＳ 明朝" w:eastAsia="ＭＳ 明朝" w:hAnsi="ＭＳ 明朝" w:cs="Arial" w:hint="eastAsia"/>
          <w:b/>
          <w:bCs/>
          <w:color w:val="000000" w:themeColor="text1"/>
          <w:kern w:val="36"/>
          <w:sz w:val="28"/>
          <w:szCs w:val="28"/>
        </w:rPr>
        <w:t>月</w:t>
      </w:r>
      <w:r w:rsidR="005238AC">
        <w:rPr>
          <w:rFonts w:ascii="ＭＳ 明朝" w:eastAsia="ＭＳ 明朝" w:hAnsi="ＭＳ 明朝" w:cs="Arial" w:hint="eastAsia"/>
          <w:b/>
          <w:bCs/>
          <w:color w:val="000000" w:themeColor="text1"/>
          <w:kern w:val="36"/>
          <w:sz w:val="28"/>
          <w:szCs w:val="28"/>
        </w:rPr>
        <w:t>１</w:t>
      </w:r>
      <w:r>
        <w:rPr>
          <w:rFonts w:ascii="ＭＳ 明朝" w:eastAsia="ＭＳ 明朝" w:hAnsi="ＭＳ 明朝" w:cs="Arial" w:hint="eastAsia"/>
          <w:b/>
          <w:bCs/>
          <w:color w:val="000000" w:themeColor="text1"/>
          <w:kern w:val="36"/>
          <w:sz w:val="28"/>
          <w:szCs w:val="28"/>
        </w:rPr>
        <w:t>日</w:t>
      </w:r>
    </w:p>
    <w:p w14:paraId="42C837B5" w14:textId="77777777" w:rsidR="00951232" w:rsidRDefault="00951232" w:rsidP="00D35A59">
      <w:pPr>
        <w:widowControl/>
        <w:jc w:val="left"/>
        <w:textAlignment w:val="baseline"/>
        <w:outlineLvl w:val="0"/>
        <w:rPr>
          <w:rFonts w:ascii="ＭＳ 明朝" w:eastAsia="ＭＳ 明朝" w:hAnsi="ＭＳ 明朝" w:cs="Arial"/>
          <w:b/>
          <w:bCs/>
          <w:color w:val="000000" w:themeColor="text1"/>
          <w:kern w:val="36"/>
          <w:sz w:val="28"/>
          <w:szCs w:val="28"/>
        </w:rPr>
      </w:pPr>
      <w:r>
        <w:rPr>
          <w:rFonts w:ascii="ＭＳ 明朝" w:eastAsia="ＭＳ 明朝" w:hAnsi="ＭＳ 明朝" w:cs="Arial" w:hint="eastAsia"/>
          <w:b/>
          <w:bCs/>
          <w:color w:val="000000" w:themeColor="text1"/>
          <w:kern w:val="36"/>
          <w:sz w:val="28"/>
          <w:szCs w:val="28"/>
        </w:rPr>
        <w:t>検定提供を希望される研究者の皆様</w:t>
      </w:r>
    </w:p>
    <w:p w14:paraId="160DEFCD" w14:textId="77777777" w:rsidR="00951232" w:rsidRDefault="00951232" w:rsidP="00D35A59">
      <w:pPr>
        <w:widowControl/>
        <w:jc w:val="left"/>
        <w:textAlignment w:val="baseline"/>
        <w:outlineLvl w:val="0"/>
        <w:rPr>
          <w:rFonts w:ascii="ＭＳ 明朝" w:eastAsia="ＭＳ 明朝" w:hAnsi="ＭＳ 明朝" w:cs="Arial"/>
          <w:b/>
          <w:bCs/>
          <w:color w:val="000000" w:themeColor="text1"/>
          <w:kern w:val="36"/>
          <w:sz w:val="28"/>
          <w:szCs w:val="28"/>
        </w:rPr>
      </w:pPr>
    </w:p>
    <w:p w14:paraId="2FB5452B" w14:textId="77777777" w:rsidR="00497805" w:rsidRPr="00951232" w:rsidRDefault="00497805" w:rsidP="00951232">
      <w:pPr>
        <w:pStyle w:val="a4"/>
        <w:widowControl/>
        <w:numPr>
          <w:ilvl w:val="0"/>
          <w:numId w:val="7"/>
        </w:numPr>
        <w:ind w:leftChars="0"/>
        <w:jc w:val="left"/>
        <w:textAlignment w:val="baseline"/>
        <w:outlineLvl w:val="0"/>
        <w:rPr>
          <w:rFonts w:ascii="ＭＳ 明朝" w:eastAsia="ＭＳ 明朝" w:hAnsi="ＭＳ 明朝" w:cs="Arial"/>
          <w:b/>
          <w:bCs/>
          <w:color w:val="000000" w:themeColor="text1"/>
          <w:kern w:val="36"/>
          <w:sz w:val="28"/>
          <w:szCs w:val="28"/>
        </w:rPr>
      </w:pPr>
      <w:r w:rsidRPr="00951232">
        <w:rPr>
          <w:rFonts w:ascii="ＭＳ 明朝" w:eastAsia="ＭＳ 明朝" w:hAnsi="ＭＳ 明朝" w:cs="Arial"/>
          <w:b/>
          <w:bCs/>
          <w:color w:val="000000" w:themeColor="text1"/>
          <w:kern w:val="36"/>
          <w:sz w:val="28"/>
          <w:szCs w:val="28"/>
        </w:rPr>
        <w:t>検体利用申請</w:t>
      </w:r>
      <w:r w:rsidR="00D35A59" w:rsidRPr="00951232">
        <w:rPr>
          <w:rFonts w:ascii="ＭＳ 明朝" w:eastAsia="ＭＳ 明朝" w:hAnsi="ＭＳ 明朝" w:cs="Arial" w:hint="eastAsia"/>
          <w:b/>
          <w:bCs/>
          <w:color w:val="000000" w:themeColor="text1"/>
          <w:kern w:val="36"/>
          <w:sz w:val="28"/>
          <w:szCs w:val="28"/>
        </w:rPr>
        <w:t>にあたっての留意事項</w:t>
      </w:r>
    </w:p>
    <w:p w14:paraId="582B5737" w14:textId="77777777" w:rsidR="00D35A59" w:rsidRDefault="00D35A59"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hint="eastAsia"/>
          <w:color w:val="000000" w:themeColor="text1"/>
          <w:kern w:val="0"/>
          <w:sz w:val="24"/>
        </w:rPr>
        <w:t xml:space="preserve">　T</w:t>
      </w:r>
      <w:r>
        <w:rPr>
          <w:rFonts w:ascii="ＭＳ 明朝" w:eastAsia="ＭＳ 明朝" w:hAnsi="ＭＳ 明朝" w:cs="Arial"/>
          <w:color w:val="000000" w:themeColor="text1"/>
          <w:kern w:val="0"/>
          <w:sz w:val="24"/>
        </w:rPr>
        <w:t>HBRC</w:t>
      </w:r>
      <w:r>
        <w:rPr>
          <w:rFonts w:ascii="ＭＳ 明朝" w:eastAsia="ＭＳ 明朝" w:hAnsi="ＭＳ 明朝" w:cs="Arial" w:hint="eastAsia"/>
          <w:color w:val="000000" w:themeColor="text1"/>
          <w:kern w:val="0"/>
          <w:sz w:val="24"/>
        </w:rPr>
        <w:t>保管検体の研究利用を希望される方は、以下の点をご了解いただいた上で、申し込みいただきますようお願いいたします。</w:t>
      </w:r>
    </w:p>
    <w:p w14:paraId="11BDB598" w14:textId="77777777" w:rsidR="00951232" w:rsidRDefault="00951232" w:rsidP="00D35A59">
      <w:pPr>
        <w:pStyle w:val="a4"/>
        <w:widowControl/>
        <w:numPr>
          <w:ilvl w:val="0"/>
          <w:numId w:val="5"/>
        </w:numPr>
        <w:shd w:val="clear" w:color="auto" w:fill="FFFFFF"/>
        <w:spacing w:after="225"/>
        <w:ind w:leftChars="0"/>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color w:val="000000" w:themeColor="text1"/>
          <w:kern w:val="0"/>
          <w:sz w:val="24"/>
        </w:rPr>
        <w:t>THBRC</w:t>
      </w:r>
      <w:r>
        <w:rPr>
          <w:rFonts w:ascii="ＭＳ 明朝" w:eastAsia="ＭＳ 明朝" w:hAnsi="ＭＳ 明朝" w:cs="Arial" w:hint="eastAsia"/>
          <w:color w:val="000000" w:themeColor="text1"/>
          <w:kern w:val="0"/>
          <w:sz w:val="24"/>
        </w:rPr>
        <w:t>では、個人が特定可能な情報が完全に削除された状態で保管されているホルマリン固定パラフィン包埋標本の提供を行います。血液や遺伝子の提供は行いません。今後</w:t>
      </w:r>
      <w:r>
        <w:rPr>
          <w:rFonts w:ascii="ＭＳ 明朝" w:eastAsia="ＭＳ 明朝" w:hAnsi="ＭＳ 明朝" w:cs="Arial"/>
          <w:color w:val="000000" w:themeColor="text1"/>
          <w:kern w:val="0"/>
          <w:sz w:val="24"/>
        </w:rPr>
        <w:t>2,3</w:t>
      </w:r>
      <w:r>
        <w:rPr>
          <w:rFonts w:ascii="ＭＳ 明朝" w:eastAsia="ＭＳ 明朝" w:hAnsi="ＭＳ 明朝" w:cs="Arial" w:hint="eastAsia"/>
          <w:color w:val="000000" w:themeColor="text1"/>
          <w:kern w:val="0"/>
          <w:sz w:val="24"/>
        </w:rPr>
        <w:t>年を目途にタンパク抽出に限定した凍結組織の利用が可能になるよう準備していきたいと考えております。</w:t>
      </w:r>
    </w:p>
    <w:p w14:paraId="35EC4F2D" w14:textId="77777777" w:rsidR="00D35A59" w:rsidRPr="00D35A59" w:rsidRDefault="00D35A59" w:rsidP="00D35A59">
      <w:pPr>
        <w:pStyle w:val="a4"/>
        <w:widowControl/>
        <w:numPr>
          <w:ilvl w:val="0"/>
          <w:numId w:val="5"/>
        </w:numPr>
        <w:shd w:val="clear" w:color="auto" w:fill="FFFFFF"/>
        <w:spacing w:after="225"/>
        <w:ind w:leftChars="0"/>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hint="eastAsia"/>
          <w:color w:val="000000" w:themeColor="text1"/>
          <w:kern w:val="0"/>
          <w:sz w:val="24"/>
        </w:rPr>
        <w:t>検体利用は共同研究の形で行わせていただきます。申請される研究者の所属施設の倫理委員会で承認（または申請中）であることが前提になります。</w:t>
      </w:r>
      <w:r>
        <w:rPr>
          <w:rFonts w:ascii="ＭＳ 明朝" w:eastAsia="ＭＳ 明朝" w:hAnsi="ＭＳ 明朝" w:cs="Arial"/>
          <w:color w:val="000000" w:themeColor="text1"/>
          <w:kern w:val="0"/>
          <w:sz w:val="24"/>
        </w:rPr>
        <w:t>THBRC</w:t>
      </w:r>
      <w:r>
        <w:rPr>
          <w:rFonts w:ascii="ＭＳ 明朝" w:eastAsia="ＭＳ 明朝" w:hAnsi="ＭＳ 明朝" w:cs="Arial" w:hint="eastAsia"/>
          <w:color w:val="000000" w:themeColor="text1"/>
          <w:kern w:val="0"/>
          <w:sz w:val="24"/>
        </w:rPr>
        <w:t>の責任者を共同研究者として申請いただき、成果公表の際には剖</w:t>
      </w:r>
      <w:r w:rsidRPr="00D35A59">
        <w:rPr>
          <w:rFonts w:ascii="ＭＳ 明朝" w:eastAsia="ＭＳ 明朝" w:hAnsi="ＭＳ 明朝" w:cs="Arial" w:hint="eastAsia"/>
          <w:color w:val="000000" w:themeColor="text1"/>
          <w:kern w:val="0"/>
          <w:sz w:val="24"/>
        </w:rPr>
        <w:t>検担当者を共同研究者としていただきますようお願いいたします。</w:t>
      </w:r>
    </w:p>
    <w:p w14:paraId="45A64BB6" w14:textId="77777777" w:rsidR="00D35A59" w:rsidRPr="00D35A59" w:rsidRDefault="00D35A59" w:rsidP="00D35A59">
      <w:pPr>
        <w:pStyle w:val="a4"/>
        <w:widowControl/>
        <w:numPr>
          <w:ilvl w:val="0"/>
          <w:numId w:val="5"/>
        </w:numPr>
        <w:shd w:val="clear" w:color="auto" w:fill="FFFFFF"/>
        <w:spacing w:after="225"/>
        <w:ind w:leftChars="0"/>
        <w:jc w:val="left"/>
        <w:textAlignment w:val="baseline"/>
        <w:rPr>
          <w:rFonts w:ascii="ＭＳ 明朝" w:eastAsia="ＭＳ 明朝" w:hAnsi="ＭＳ 明朝" w:cs="Arial"/>
          <w:color w:val="000000" w:themeColor="text1"/>
          <w:kern w:val="0"/>
          <w:sz w:val="24"/>
        </w:rPr>
      </w:pPr>
      <w:r w:rsidRPr="00D35A59">
        <w:rPr>
          <w:rFonts w:ascii="ＭＳ 明朝" w:eastAsia="ＭＳ 明朝" w:hAnsi="ＭＳ 明朝"/>
          <w:sz w:val="24"/>
        </w:rPr>
        <w:t>共同研究申し込みの内容に対しては、論文審査と同様の守秘義務のもとに事前審査を行います。共同研究者の適格性については、</w:t>
      </w:r>
      <w:r>
        <w:rPr>
          <w:rFonts w:ascii="ＭＳ 明朝" w:eastAsia="ＭＳ 明朝" w:hAnsi="ＭＳ 明朝" w:hint="eastAsia"/>
          <w:sz w:val="24"/>
        </w:rPr>
        <w:t>本センター</w:t>
      </w:r>
      <w:r w:rsidRPr="00D35A59">
        <w:rPr>
          <w:rFonts w:ascii="ＭＳ 明朝" w:eastAsia="ＭＳ 明朝" w:hAnsi="ＭＳ 明朝"/>
          <w:sz w:val="24"/>
        </w:rPr>
        <w:t>で審査</w:t>
      </w:r>
      <w:r w:rsidRPr="00D35A59">
        <w:rPr>
          <w:rFonts w:ascii="ＭＳ 明朝" w:eastAsia="ＭＳ 明朝" w:hAnsi="ＭＳ 明朝" w:hint="eastAsia"/>
          <w:sz w:val="24"/>
        </w:rPr>
        <w:t>を行います</w:t>
      </w:r>
      <w:r w:rsidRPr="00D35A59">
        <w:rPr>
          <w:rFonts w:ascii="ＭＳ 明朝" w:eastAsia="ＭＳ 明朝" w:hAnsi="ＭＳ 明朝"/>
          <w:sz w:val="24"/>
        </w:rPr>
        <w:t>。</w:t>
      </w:r>
    </w:p>
    <w:p w14:paraId="17B36135" w14:textId="77777777" w:rsidR="00D35A59" w:rsidRPr="00D35A59" w:rsidRDefault="00D35A59" w:rsidP="00D35A59">
      <w:pPr>
        <w:pStyle w:val="a4"/>
        <w:widowControl/>
        <w:numPr>
          <w:ilvl w:val="0"/>
          <w:numId w:val="5"/>
        </w:numPr>
        <w:shd w:val="clear" w:color="auto" w:fill="FFFFFF"/>
        <w:spacing w:after="225"/>
        <w:ind w:leftChars="0"/>
        <w:jc w:val="left"/>
        <w:textAlignment w:val="baseline"/>
        <w:rPr>
          <w:rFonts w:ascii="ＭＳ 明朝" w:eastAsia="ＭＳ 明朝" w:hAnsi="ＭＳ 明朝" w:cs="Arial"/>
          <w:color w:val="000000" w:themeColor="text1"/>
          <w:kern w:val="0"/>
          <w:sz w:val="24"/>
        </w:rPr>
      </w:pPr>
      <w:r>
        <w:rPr>
          <w:rFonts w:ascii="ＭＳ 明朝" w:eastAsia="ＭＳ 明朝" w:hAnsi="ＭＳ 明朝" w:hint="eastAsia"/>
          <w:sz w:val="24"/>
        </w:rPr>
        <w:t>その上で本学倫理委員会に共同研究として申請し、承認が得られた時点で研究開始</w:t>
      </w:r>
      <w:r w:rsidR="00951232">
        <w:rPr>
          <w:rFonts w:ascii="ＭＳ 明朝" w:eastAsia="ＭＳ 明朝" w:hAnsi="ＭＳ 明朝" w:hint="eastAsia"/>
          <w:sz w:val="24"/>
        </w:rPr>
        <w:t>と</w:t>
      </w:r>
      <w:r>
        <w:rPr>
          <w:rFonts w:ascii="ＭＳ 明朝" w:eastAsia="ＭＳ 明朝" w:hAnsi="ＭＳ 明朝" w:hint="eastAsia"/>
          <w:sz w:val="24"/>
        </w:rPr>
        <w:t>させていただきます。申請</w:t>
      </w:r>
      <w:r w:rsidR="00951232">
        <w:rPr>
          <w:rFonts w:ascii="ＭＳ 明朝" w:eastAsia="ＭＳ 明朝" w:hAnsi="ＭＳ 明朝" w:hint="eastAsia"/>
          <w:sz w:val="24"/>
        </w:rPr>
        <w:t>し承認された</w:t>
      </w:r>
      <w:r>
        <w:rPr>
          <w:rFonts w:ascii="ＭＳ 明朝" w:eastAsia="ＭＳ 明朝" w:hAnsi="ＭＳ 明朝" w:hint="eastAsia"/>
          <w:sz w:val="24"/>
        </w:rPr>
        <w:t>内容は本学および</w:t>
      </w:r>
      <w:r w:rsidR="00951232">
        <w:rPr>
          <w:rFonts w:ascii="ＭＳ 明朝" w:eastAsia="ＭＳ 明朝" w:hAnsi="ＭＳ 明朝"/>
          <w:sz w:val="24"/>
        </w:rPr>
        <w:t>THBRC</w:t>
      </w:r>
      <w:r>
        <w:rPr>
          <w:rFonts w:ascii="ＭＳ 明朝" w:eastAsia="ＭＳ 明朝" w:hAnsi="ＭＳ 明朝" w:hint="eastAsia"/>
          <w:sz w:val="24"/>
        </w:rPr>
        <w:t>ホームページ</w:t>
      </w:r>
      <w:r w:rsidR="00951232">
        <w:rPr>
          <w:rFonts w:ascii="ＭＳ 明朝" w:eastAsia="ＭＳ 明朝" w:hAnsi="ＭＳ 明朝" w:hint="eastAsia"/>
          <w:sz w:val="24"/>
        </w:rPr>
        <w:t>（富山大学学術研究部法医学講座）</w:t>
      </w:r>
      <w:r>
        <w:rPr>
          <w:rFonts w:ascii="ＭＳ 明朝" w:eastAsia="ＭＳ 明朝" w:hAnsi="ＭＳ 明朝" w:hint="eastAsia"/>
          <w:sz w:val="24"/>
        </w:rPr>
        <w:t>で公開させていただきます。</w:t>
      </w:r>
    </w:p>
    <w:p w14:paraId="57A4EACB" w14:textId="77777777" w:rsidR="00D35A59" w:rsidRPr="00D35A59" w:rsidRDefault="00D35A59" w:rsidP="00D35A59">
      <w:pPr>
        <w:pStyle w:val="a4"/>
        <w:widowControl/>
        <w:numPr>
          <w:ilvl w:val="0"/>
          <w:numId w:val="5"/>
        </w:numPr>
        <w:shd w:val="clear" w:color="auto" w:fill="FFFFFF"/>
        <w:spacing w:after="225"/>
        <w:ind w:leftChars="0"/>
        <w:jc w:val="left"/>
        <w:textAlignment w:val="baseline"/>
        <w:rPr>
          <w:rFonts w:ascii="ＭＳ 明朝" w:eastAsia="ＭＳ 明朝" w:hAnsi="ＭＳ 明朝" w:cs="Arial"/>
          <w:color w:val="000000" w:themeColor="text1"/>
          <w:kern w:val="0"/>
          <w:sz w:val="24"/>
        </w:rPr>
      </w:pPr>
      <w:r>
        <w:rPr>
          <w:rFonts w:ascii="ＭＳ 明朝" w:eastAsia="ＭＳ 明朝" w:hAnsi="ＭＳ 明朝" w:hint="eastAsia"/>
          <w:sz w:val="24"/>
        </w:rPr>
        <w:t>検体提供、返却に関しては、送料の実費負担をお願いいたします。</w:t>
      </w:r>
    </w:p>
    <w:p w14:paraId="6CD064F4" w14:textId="77777777" w:rsidR="00D35A59" w:rsidRDefault="00D35A59"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p>
    <w:p w14:paraId="11BDE479" w14:textId="77777777" w:rsidR="00DA5AD5" w:rsidRDefault="00DA5AD5"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p>
    <w:p w14:paraId="3CF2A4F0" w14:textId="77777777" w:rsidR="00DA5AD5" w:rsidRDefault="00DA5AD5"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p>
    <w:p w14:paraId="43AE60C1" w14:textId="77777777" w:rsidR="00DA5AD5" w:rsidRPr="00DA5AD5" w:rsidRDefault="00DA5AD5"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p>
    <w:p w14:paraId="13C2B697" w14:textId="77777777" w:rsidR="00497805" w:rsidRPr="00951232" w:rsidRDefault="00497805" w:rsidP="00951232">
      <w:pPr>
        <w:pStyle w:val="a4"/>
        <w:widowControl/>
        <w:numPr>
          <w:ilvl w:val="0"/>
          <w:numId w:val="7"/>
        </w:numPr>
        <w:shd w:val="clear" w:color="auto" w:fill="FFFFFF"/>
        <w:spacing w:after="225"/>
        <w:ind w:leftChars="0"/>
        <w:jc w:val="left"/>
        <w:textAlignment w:val="baseline"/>
        <w:rPr>
          <w:rFonts w:ascii="ＭＳ 明朝" w:eastAsia="ＭＳ 明朝" w:hAnsi="ＭＳ 明朝" w:cs="Arial"/>
          <w:b/>
          <w:bCs/>
          <w:color w:val="000000" w:themeColor="text1"/>
          <w:kern w:val="0"/>
          <w:sz w:val="28"/>
          <w:szCs w:val="28"/>
        </w:rPr>
      </w:pPr>
      <w:r w:rsidRPr="00951232">
        <w:rPr>
          <w:rFonts w:ascii="ＭＳ 明朝" w:eastAsia="ＭＳ 明朝" w:hAnsi="ＭＳ 明朝" w:cs="Arial"/>
          <w:b/>
          <w:bCs/>
          <w:color w:val="000000" w:themeColor="text1"/>
          <w:kern w:val="0"/>
          <w:sz w:val="28"/>
          <w:szCs w:val="28"/>
        </w:rPr>
        <w:lastRenderedPageBreak/>
        <w:t>検体提供フロー</w:t>
      </w:r>
    </w:p>
    <w:p w14:paraId="2FE3769A" w14:textId="77777777" w:rsidR="00D35A59" w:rsidRPr="00497805" w:rsidRDefault="00D35A59"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r w:rsidRPr="00D35A59">
        <w:rPr>
          <w:rFonts w:ascii="ＭＳ 明朝" w:eastAsia="ＭＳ 明朝" w:hAnsi="ＭＳ 明朝" w:cs="Arial"/>
          <w:color w:val="000000" w:themeColor="text1"/>
          <w:kern w:val="0"/>
          <w:sz w:val="24"/>
        </w:rPr>
        <w:t>検体利用の申し込みから検体提供までの手順は以下の通り</w:t>
      </w:r>
      <w:r w:rsidRPr="00D35A59">
        <w:rPr>
          <w:rFonts w:ascii="ＭＳ 明朝" w:eastAsia="ＭＳ 明朝" w:hAnsi="ＭＳ 明朝" w:cs="Arial" w:hint="eastAsia"/>
          <w:color w:val="000000" w:themeColor="text1"/>
          <w:kern w:val="0"/>
          <w:sz w:val="24"/>
        </w:rPr>
        <w:t>になります</w:t>
      </w:r>
      <w:r w:rsidRPr="00D35A59">
        <w:rPr>
          <w:rFonts w:ascii="ＭＳ 明朝" w:eastAsia="ＭＳ 明朝" w:hAnsi="ＭＳ 明朝" w:cs="Arial"/>
          <w:color w:val="000000" w:themeColor="text1"/>
          <w:kern w:val="0"/>
          <w:sz w:val="24"/>
        </w:rPr>
        <w:t>。</w:t>
      </w:r>
      <w:r w:rsidRPr="00D35A59">
        <w:rPr>
          <w:rFonts w:ascii="ＭＳ 明朝" w:eastAsia="ＭＳ 明朝" w:hAnsi="ＭＳ 明朝" w:cs="Arial"/>
          <w:color w:val="000000" w:themeColor="text1"/>
          <w:kern w:val="0"/>
          <w:sz w:val="24"/>
        </w:rPr>
        <w:br/>
        <w:t>検体提供ご希望の方は、まずリソース利用申請書をご提出ください。</w:t>
      </w:r>
    </w:p>
    <w:p w14:paraId="4449D12E" w14:textId="77777777" w:rsidR="00497805" w:rsidRPr="00497805" w:rsidRDefault="00497805" w:rsidP="00DA5AD5">
      <w:pPr>
        <w:pStyle w:val="a4"/>
        <w:widowControl/>
        <w:numPr>
          <w:ilvl w:val="0"/>
          <w:numId w:val="1"/>
        </w:numPr>
        <w:shd w:val="clear" w:color="auto" w:fill="FFFFFF"/>
        <w:ind w:leftChars="0"/>
        <w:jc w:val="left"/>
        <w:textAlignment w:val="baseline"/>
        <w:rPr>
          <w:rFonts w:ascii="ＭＳ 明朝" w:eastAsia="ＭＳ 明朝" w:hAnsi="ＭＳ 明朝" w:cs="Arial"/>
          <w:color w:val="000000" w:themeColor="text1"/>
          <w:kern w:val="0"/>
          <w:sz w:val="24"/>
        </w:rPr>
      </w:pPr>
      <w:r w:rsidRPr="00497805">
        <w:rPr>
          <w:rFonts w:ascii="ＭＳ 明朝" w:eastAsia="ＭＳ 明朝" w:hAnsi="ＭＳ 明朝" w:cs="Arial"/>
          <w:color w:val="000000" w:themeColor="text1"/>
          <w:kern w:val="0"/>
          <w:sz w:val="24"/>
          <w:bdr w:val="none" w:sz="0" w:space="0" w:color="auto" w:frame="1"/>
        </w:rPr>
        <w:t>THBRCapply.docx</w:t>
      </w:r>
      <w:r w:rsidRPr="00497805">
        <w:rPr>
          <w:rFonts w:ascii="ＭＳ 明朝" w:eastAsia="ＭＳ 明朝" w:hAnsi="ＭＳ 明朝" w:cs="Arial"/>
          <w:color w:val="000000" w:themeColor="text1"/>
          <w:kern w:val="0"/>
          <w:sz w:val="24"/>
        </w:rPr>
        <w:t>からリソース利用申請書をダウンロードする</w:t>
      </w:r>
      <w:r w:rsidRPr="00497805">
        <w:rPr>
          <w:rFonts w:ascii="ＭＳ 明朝" w:eastAsia="ＭＳ 明朝" w:hAnsi="ＭＳ 明朝" w:cs="Arial" w:hint="eastAsia"/>
          <w:color w:val="000000" w:themeColor="text1"/>
          <w:kern w:val="0"/>
          <w:sz w:val="24"/>
        </w:rPr>
        <w:t>。</w:t>
      </w:r>
    </w:p>
    <w:p w14:paraId="5EEAA661" w14:textId="77777777" w:rsidR="00497805" w:rsidRPr="00497805" w:rsidRDefault="00497805" w:rsidP="00DA5AD5">
      <w:pPr>
        <w:widowControl/>
        <w:shd w:val="clear" w:color="auto" w:fill="FFFFFF"/>
        <w:jc w:val="left"/>
        <w:textAlignment w:val="baseline"/>
        <w:rPr>
          <w:rFonts w:ascii="ＭＳ 明朝" w:eastAsia="ＭＳ 明朝" w:hAnsi="ＭＳ 明朝" w:cs="Arial"/>
          <w:color w:val="000000" w:themeColor="text1"/>
          <w:kern w:val="0"/>
          <w:sz w:val="24"/>
        </w:rPr>
      </w:pPr>
    </w:p>
    <w:p w14:paraId="6AFDBAD1" w14:textId="77777777" w:rsidR="00497805" w:rsidRPr="00497805" w:rsidRDefault="00497805" w:rsidP="00DA5AD5">
      <w:pPr>
        <w:pStyle w:val="a4"/>
        <w:widowControl/>
        <w:numPr>
          <w:ilvl w:val="0"/>
          <w:numId w:val="1"/>
        </w:numPr>
        <w:shd w:val="clear" w:color="auto" w:fill="FFFFFF"/>
        <w:ind w:leftChars="0"/>
        <w:jc w:val="left"/>
        <w:textAlignment w:val="baseline"/>
        <w:rPr>
          <w:rFonts w:ascii="ＭＳ 明朝" w:eastAsia="ＭＳ 明朝" w:hAnsi="ＭＳ 明朝" w:cs="Arial"/>
          <w:color w:val="000000" w:themeColor="text1"/>
          <w:kern w:val="0"/>
          <w:sz w:val="24"/>
        </w:rPr>
      </w:pPr>
      <w:r w:rsidRPr="00497805">
        <w:rPr>
          <w:rFonts w:ascii="ＭＳ 明朝" w:eastAsia="ＭＳ 明朝" w:hAnsi="ＭＳ 明朝" w:cs="Arial"/>
          <w:color w:val="000000" w:themeColor="text1"/>
          <w:kern w:val="0"/>
          <w:sz w:val="24"/>
        </w:rPr>
        <w:t>リソース利用申請書に必要事項を記入し</w:t>
      </w:r>
      <w:r w:rsidRPr="00497805">
        <w:rPr>
          <w:rFonts w:ascii="ＭＳ 明朝" w:eastAsia="ＭＳ 明朝" w:hAnsi="ＭＳ 明朝" w:cs="Arial" w:hint="eastAsia"/>
          <w:color w:val="000000" w:themeColor="text1"/>
          <w:kern w:val="0"/>
          <w:sz w:val="24"/>
        </w:rPr>
        <w:t>T</w:t>
      </w:r>
      <w:r w:rsidRPr="00497805">
        <w:rPr>
          <w:rFonts w:ascii="ＭＳ 明朝" w:eastAsia="ＭＳ 明朝" w:hAnsi="ＭＳ 明朝" w:cs="Arial"/>
          <w:color w:val="000000" w:themeColor="text1"/>
          <w:kern w:val="0"/>
          <w:sz w:val="24"/>
        </w:rPr>
        <w:t>HBRC事務局（</w:t>
      </w:r>
      <w:r w:rsidRPr="00497805">
        <w:rPr>
          <w:rFonts w:ascii="ＭＳ 明朝" w:eastAsia="ＭＳ 明朝" w:hAnsi="ＭＳ 明朝" w:cs="Arial" w:hint="eastAsia"/>
          <w:b/>
          <w:bCs/>
          <w:color w:val="000000" w:themeColor="text1"/>
          <w:kern w:val="0"/>
          <w:sz w:val="24"/>
        </w:rPr>
        <w:t>t</w:t>
      </w:r>
      <w:r w:rsidRPr="00497805">
        <w:rPr>
          <w:rFonts w:ascii="ＭＳ 明朝" w:eastAsia="ＭＳ 明朝" w:hAnsi="ＭＳ 明朝" w:cs="Arial"/>
          <w:b/>
          <w:bCs/>
          <w:color w:val="000000" w:themeColor="text1"/>
          <w:kern w:val="0"/>
          <w:sz w:val="24"/>
        </w:rPr>
        <w:t>hbrc@med.u-toyama.ac.jp</w:t>
      </w:r>
      <w:r w:rsidRPr="00497805">
        <w:rPr>
          <w:rFonts w:ascii="ＭＳ 明朝" w:eastAsia="ＭＳ 明朝" w:hAnsi="ＭＳ 明朝" w:cs="Arial"/>
          <w:color w:val="000000" w:themeColor="text1"/>
          <w:kern w:val="0"/>
          <w:sz w:val="24"/>
        </w:rPr>
        <w:t>）宛てにメールで送る</w:t>
      </w:r>
      <w:r w:rsidRPr="00497805">
        <w:rPr>
          <w:rFonts w:ascii="ＭＳ 明朝" w:eastAsia="ＭＳ 明朝" w:hAnsi="ＭＳ 明朝" w:cs="Arial" w:hint="eastAsia"/>
          <w:color w:val="000000" w:themeColor="text1"/>
          <w:kern w:val="0"/>
          <w:sz w:val="24"/>
        </w:rPr>
        <w:t>。その際に</w:t>
      </w:r>
      <w:r w:rsidRPr="00497805">
        <w:rPr>
          <w:rFonts w:ascii="ＭＳ 明朝" w:eastAsia="ＭＳ 明朝" w:hAnsi="ＭＳ 明朝" w:cs="Arial"/>
          <w:color w:val="000000" w:themeColor="text1"/>
          <w:kern w:val="0"/>
          <w:sz w:val="24"/>
        </w:rPr>
        <w:t>申請者の所属機関における倫理審査の承認</w:t>
      </w:r>
      <w:r w:rsidRPr="00497805">
        <w:rPr>
          <w:rFonts w:ascii="ＭＳ 明朝" w:eastAsia="ＭＳ 明朝" w:hAnsi="ＭＳ 明朝" w:cs="Arial" w:hint="eastAsia"/>
          <w:color w:val="000000" w:themeColor="text1"/>
          <w:kern w:val="0"/>
          <w:sz w:val="24"/>
        </w:rPr>
        <w:t>を</w:t>
      </w:r>
      <w:r w:rsidRPr="00497805">
        <w:rPr>
          <w:rFonts w:ascii="ＭＳ 明朝" w:eastAsia="ＭＳ 明朝" w:hAnsi="ＭＳ 明朝" w:cs="Arial"/>
          <w:color w:val="000000" w:themeColor="text1"/>
          <w:kern w:val="0"/>
          <w:sz w:val="24"/>
        </w:rPr>
        <w:t>確認</w:t>
      </w:r>
      <w:r w:rsidRPr="00497805">
        <w:rPr>
          <w:rFonts w:ascii="ＭＳ 明朝" w:eastAsia="ＭＳ 明朝" w:hAnsi="ＭＳ 明朝" w:cs="Arial" w:hint="eastAsia"/>
          <w:color w:val="000000" w:themeColor="text1"/>
          <w:kern w:val="0"/>
          <w:sz w:val="24"/>
        </w:rPr>
        <w:t>出来る書類を添付下さい（</w:t>
      </w:r>
      <w:r w:rsidRPr="00497805">
        <w:rPr>
          <w:rFonts w:ascii="ＭＳ 明朝" w:eastAsia="ＭＳ 明朝" w:hAnsi="ＭＳ 明朝" w:cs="Arial"/>
          <w:color w:val="000000" w:themeColor="text1"/>
          <w:kern w:val="0"/>
          <w:sz w:val="24"/>
        </w:rPr>
        <w:t>未承認の場合は倫理申請書の提出</w:t>
      </w:r>
      <w:r w:rsidR="00DA5AD5">
        <w:rPr>
          <w:rFonts w:ascii="ＭＳ 明朝" w:eastAsia="ＭＳ 明朝" w:hAnsi="ＭＳ 明朝" w:cs="Arial" w:hint="eastAsia"/>
          <w:color w:val="000000" w:themeColor="text1"/>
          <w:kern w:val="0"/>
          <w:sz w:val="24"/>
        </w:rPr>
        <w:t>をお願いします</w:t>
      </w:r>
      <w:r w:rsidRPr="00497805">
        <w:rPr>
          <w:rFonts w:ascii="ＭＳ 明朝" w:eastAsia="ＭＳ 明朝" w:hAnsi="ＭＳ 明朝" w:cs="Arial"/>
          <w:color w:val="000000" w:themeColor="text1"/>
          <w:kern w:val="0"/>
          <w:sz w:val="24"/>
        </w:rPr>
        <w:t>）</w:t>
      </w:r>
      <w:r>
        <w:rPr>
          <w:rFonts w:ascii="ＭＳ 明朝" w:eastAsia="ＭＳ 明朝" w:hAnsi="ＭＳ 明朝" w:cs="Arial" w:hint="eastAsia"/>
          <w:color w:val="000000" w:themeColor="text1"/>
          <w:kern w:val="0"/>
          <w:sz w:val="24"/>
        </w:rPr>
        <w:t>。</w:t>
      </w:r>
    </w:p>
    <w:p w14:paraId="22F4CD21" w14:textId="77777777" w:rsidR="00497805" w:rsidRPr="00497805" w:rsidRDefault="00497805" w:rsidP="00DA5AD5">
      <w:pPr>
        <w:pStyle w:val="a4"/>
        <w:rPr>
          <w:rFonts w:ascii="ＭＳ 明朝" w:eastAsia="ＭＳ 明朝" w:hAnsi="ＭＳ 明朝" w:cs="Arial"/>
          <w:color w:val="000000" w:themeColor="text1"/>
          <w:kern w:val="0"/>
          <w:sz w:val="24"/>
        </w:rPr>
      </w:pPr>
    </w:p>
    <w:p w14:paraId="246E1F5D" w14:textId="77777777" w:rsidR="00497805" w:rsidRDefault="00DA5AD5" w:rsidP="00DA5AD5">
      <w:pPr>
        <w:pStyle w:val="a4"/>
        <w:widowControl/>
        <w:numPr>
          <w:ilvl w:val="0"/>
          <w:numId w:val="1"/>
        </w:numPr>
        <w:shd w:val="clear" w:color="auto" w:fill="FFFFFF"/>
        <w:ind w:leftChars="0"/>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hint="eastAsia"/>
          <w:color w:val="000000" w:themeColor="text1"/>
          <w:kern w:val="0"/>
          <w:sz w:val="24"/>
        </w:rPr>
        <w:t>センター内審査，</w:t>
      </w:r>
      <w:r w:rsidR="00497805" w:rsidRPr="00497805">
        <w:rPr>
          <w:rFonts w:ascii="ＭＳ 明朝" w:eastAsia="ＭＳ 明朝" w:hAnsi="ＭＳ 明朝" w:cs="Arial" w:hint="eastAsia"/>
          <w:color w:val="000000" w:themeColor="text1"/>
          <w:kern w:val="0"/>
          <w:sz w:val="24"/>
        </w:rPr>
        <w:t>本学の</w:t>
      </w:r>
      <w:r w:rsidR="00497805" w:rsidRPr="00497805">
        <w:rPr>
          <w:rFonts w:ascii="ＭＳ 明朝" w:eastAsia="ＭＳ 明朝" w:hAnsi="ＭＳ 明朝" w:cs="Arial"/>
          <w:color w:val="000000" w:themeColor="text1"/>
          <w:kern w:val="0"/>
          <w:sz w:val="24"/>
        </w:rPr>
        <w:t>倫理審査の承認</w:t>
      </w:r>
      <w:r>
        <w:rPr>
          <w:rFonts w:ascii="ＭＳ 明朝" w:eastAsia="ＭＳ 明朝" w:hAnsi="ＭＳ 明朝" w:cs="Arial" w:hint="eastAsia"/>
          <w:color w:val="000000" w:themeColor="text1"/>
          <w:kern w:val="0"/>
          <w:sz w:val="24"/>
        </w:rPr>
        <w:t>。審査過程で内容の再確認などを行わせていただく場合があります。</w:t>
      </w:r>
    </w:p>
    <w:p w14:paraId="2FB60B5A" w14:textId="77777777" w:rsidR="00DA5AD5" w:rsidRPr="00DA5AD5" w:rsidRDefault="00DA5AD5" w:rsidP="00DA5AD5">
      <w:pPr>
        <w:pStyle w:val="a4"/>
        <w:widowControl/>
        <w:shd w:val="clear" w:color="auto" w:fill="FFFFFF"/>
        <w:ind w:leftChars="0" w:left="360"/>
        <w:jc w:val="left"/>
        <w:textAlignment w:val="baseline"/>
        <w:rPr>
          <w:rFonts w:ascii="ＭＳ 明朝" w:eastAsia="ＭＳ 明朝" w:hAnsi="ＭＳ 明朝" w:cs="Arial"/>
          <w:color w:val="000000" w:themeColor="text1"/>
          <w:kern w:val="0"/>
          <w:sz w:val="24"/>
        </w:rPr>
      </w:pPr>
    </w:p>
    <w:p w14:paraId="75DE49FE" w14:textId="77777777" w:rsidR="00DA5AD5" w:rsidRPr="00497805" w:rsidRDefault="00497805" w:rsidP="00DA5AD5">
      <w:pPr>
        <w:widowControl/>
        <w:shd w:val="clear" w:color="auto" w:fill="FFFFFF"/>
        <w:spacing w:after="225"/>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color w:val="000000" w:themeColor="text1"/>
          <w:kern w:val="0"/>
          <w:sz w:val="24"/>
        </w:rPr>
        <w:t xml:space="preserve">4. </w:t>
      </w:r>
      <w:r w:rsidR="00DA5AD5">
        <w:rPr>
          <w:rFonts w:ascii="ＭＳ 明朝" w:eastAsia="ＭＳ 明朝" w:hAnsi="ＭＳ 明朝" w:cs="Arial" w:hint="eastAsia"/>
          <w:color w:val="000000" w:themeColor="text1"/>
          <w:kern w:val="0"/>
          <w:sz w:val="24"/>
        </w:rPr>
        <w:t>承認後</w:t>
      </w:r>
      <w:r w:rsidRPr="00497805">
        <w:rPr>
          <w:rFonts w:ascii="ＭＳ 明朝" w:eastAsia="ＭＳ 明朝" w:hAnsi="ＭＳ 明朝" w:cs="Arial"/>
          <w:color w:val="000000" w:themeColor="text1"/>
          <w:kern w:val="0"/>
          <w:sz w:val="24"/>
        </w:rPr>
        <w:t>検体の</w:t>
      </w:r>
      <w:r>
        <w:rPr>
          <w:rFonts w:ascii="ＭＳ 明朝" w:eastAsia="ＭＳ 明朝" w:hAnsi="ＭＳ 明朝" w:cs="Arial" w:hint="eastAsia"/>
          <w:color w:val="000000" w:themeColor="text1"/>
          <w:kern w:val="0"/>
          <w:sz w:val="24"/>
        </w:rPr>
        <w:t>提供</w:t>
      </w:r>
      <w:r w:rsidR="00DA5AD5">
        <w:rPr>
          <w:rFonts w:ascii="ＭＳ 明朝" w:eastAsia="ＭＳ 明朝" w:hAnsi="ＭＳ 明朝" w:cs="Arial" w:hint="eastAsia"/>
          <w:color w:val="000000" w:themeColor="text1"/>
          <w:kern w:val="0"/>
          <w:sz w:val="24"/>
        </w:rPr>
        <w:t>（送料負担をお願いします。）</w:t>
      </w:r>
    </w:p>
    <w:p w14:paraId="6BC98E5B" w14:textId="77777777" w:rsidR="00497805" w:rsidRPr="00497805" w:rsidRDefault="00497805" w:rsidP="00DA5AD5">
      <w:pPr>
        <w:widowControl/>
        <w:shd w:val="clear" w:color="auto" w:fill="FFFFFF"/>
        <w:spacing w:after="225"/>
        <w:jc w:val="left"/>
        <w:textAlignment w:val="baseline"/>
        <w:rPr>
          <w:rFonts w:ascii="ＭＳ 明朝" w:eastAsia="ＭＳ 明朝" w:hAnsi="ＭＳ 明朝" w:cs="Arial"/>
          <w:color w:val="000000" w:themeColor="text1"/>
          <w:kern w:val="0"/>
          <w:sz w:val="24"/>
        </w:rPr>
      </w:pPr>
      <w:r>
        <w:rPr>
          <w:rFonts w:ascii="ＭＳ 明朝" w:eastAsia="ＭＳ 明朝" w:hAnsi="ＭＳ 明朝" w:cs="Arial"/>
          <w:color w:val="000000" w:themeColor="text1"/>
          <w:kern w:val="0"/>
          <w:sz w:val="24"/>
        </w:rPr>
        <w:t>5</w:t>
      </w:r>
      <w:r w:rsidRPr="00497805">
        <w:rPr>
          <w:rFonts w:ascii="ＭＳ 明朝" w:eastAsia="ＭＳ 明朝" w:hAnsi="ＭＳ 明朝" w:cs="Arial"/>
          <w:color w:val="000000" w:themeColor="text1"/>
          <w:kern w:val="0"/>
          <w:sz w:val="24"/>
        </w:rPr>
        <w:t>.</w:t>
      </w:r>
      <w:r>
        <w:rPr>
          <w:rFonts w:ascii="ＭＳ 明朝" w:eastAsia="ＭＳ 明朝" w:hAnsi="ＭＳ 明朝" w:cs="Arial"/>
          <w:color w:val="000000" w:themeColor="text1"/>
          <w:kern w:val="0"/>
          <w:sz w:val="24"/>
        </w:rPr>
        <w:t xml:space="preserve"> </w:t>
      </w:r>
      <w:r w:rsidR="00DA5AD5">
        <w:rPr>
          <w:rFonts w:ascii="ＭＳ 明朝" w:eastAsia="ＭＳ 明朝" w:hAnsi="ＭＳ 明朝" w:cs="Arial" w:hint="eastAsia"/>
          <w:color w:val="000000" w:themeColor="text1"/>
          <w:kern w:val="0"/>
          <w:sz w:val="24"/>
        </w:rPr>
        <w:t>受領しましたら，同封の</w:t>
      </w:r>
      <w:r w:rsidRPr="00497805">
        <w:rPr>
          <w:rFonts w:ascii="ＭＳ 明朝" w:eastAsia="ＭＳ 明朝" w:hAnsi="ＭＳ 明朝" w:cs="Arial"/>
          <w:color w:val="000000" w:themeColor="text1"/>
          <w:kern w:val="0"/>
          <w:sz w:val="24"/>
        </w:rPr>
        <w:t>受領書の返送</w:t>
      </w:r>
      <w:r w:rsidR="00DA5AD5">
        <w:rPr>
          <w:rFonts w:ascii="ＭＳ 明朝" w:eastAsia="ＭＳ 明朝" w:hAnsi="ＭＳ 明朝" w:cs="Arial" w:hint="eastAsia"/>
          <w:color w:val="000000" w:themeColor="text1"/>
          <w:kern w:val="0"/>
          <w:sz w:val="24"/>
        </w:rPr>
        <w:t>をお願いします。</w:t>
      </w:r>
    </w:p>
    <w:p w14:paraId="2E672748" w14:textId="77777777" w:rsidR="00497805" w:rsidRPr="00497805" w:rsidRDefault="00497805" w:rsidP="00D35A59">
      <w:pPr>
        <w:widowControl/>
        <w:shd w:val="clear" w:color="auto" w:fill="FFFFFF"/>
        <w:spacing w:after="225"/>
        <w:jc w:val="left"/>
        <w:textAlignment w:val="baseline"/>
        <w:rPr>
          <w:rFonts w:ascii="ＭＳ 明朝" w:eastAsia="ＭＳ 明朝" w:hAnsi="ＭＳ 明朝" w:cs="Arial"/>
          <w:color w:val="000000" w:themeColor="text1"/>
          <w:kern w:val="0"/>
          <w:sz w:val="24"/>
        </w:rPr>
      </w:pPr>
    </w:p>
    <w:p w14:paraId="465AB020" w14:textId="77777777" w:rsidR="00497805" w:rsidRPr="00497805" w:rsidRDefault="00497805" w:rsidP="00D35A59">
      <w:pPr>
        <w:rPr>
          <w:rFonts w:ascii="ＭＳ 明朝" w:eastAsia="ＭＳ 明朝" w:hAnsi="ＭＳ 明朝"/>
          <w:color w:val="000000" w:themeColor="text1"/>
          <w:sz w:val="24"/>
        </w:rPr>
      </w:pPr>
    </w:p>
    <w:p w14:paraId="20239398" w14:textId="77777777" w:rsidR="00497805" w:rsidRPr="00497805" w:rsidRDefault="00497805" w:rsidP="00D35A59">
      <w:pPr>
        <w:rPr>
          <w:rFonts w:ascii="ＭＳ 明朝" w:eastAsia="ＭＳ 明朝" w:hAnsi="ＭＳ 明朝"/>
          <w:color w:val="000000" w:themeColor="text1"/>
          <w:sz w:val="24"/>
        </w:rPr>
      </w:pPr>
    </w:p>
    <w:p w14:paraId="0FE1EB24" w14:textId="77777777" w:rsidR="00D35A59" w:rsidRPr="00497805" w:rsidRDefault="00D35A59">
      <w:pPr>
        <w:rPr>
          <w:rFonts w:ascii="ＭＳ 明朝" w:eastAsia="ＭＳ 明朝" w:hAnsi="ＭＳ 明朝"/>
          <w:color w:val="000000" w:themeColor="text1"/>
          <w:sz w:val="24"/>
        </w:rPr>
      </w:pPr>
    </w:p>
    <w:sectPr w:rsidR="00D35A59" w:rsidRPr="004978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E34"/>
    <w:multiLevelType w:val="hybridMultilevel"/>
    <w:tmpl w:val="D3C6DE82"/>
    <w:lvl w:ilvl="0" w:tplc="53C06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B514E1"/>
    <w:multiLevelType w:val="hybridMultilevel"/>
    <w:tmpl w:val="95D6D3E0"/>
    <w:lvl w:ilvl="0" w:tplc="4ED47C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40B0B"/>
    <w:multiLevelType w:val="hybridMultilevel"/>
    <w:tmpl w:val="4AD8B9E8"/>
    <w:lvl w:ilvl="0" w:tplc="32CC278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6C2B90"/>
    <w:multiLevelType w:val="hybridMultilevel"/>
    <w:tmpl w:val="91724140"/>
    <w:lvl w:ilvl="0" w:tplc="5F14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216C7"/>
    <w:multiLevelType w:val="hybridMultilevel"/>
    <w:tmpl w:val="36B2A46E"/>
    <w:lvl w:ilvl="0" w:tplc="03CE5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00748"/>
    <w:multiLevelType w:val="hybridMultilevel"/>
    <w:tmpl w:val="54F6E33A"/>
    <w:lvl w:ilvl="0" w:tplc="0FA802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71D7A"/>
    <w:multiLevelType w:val="hybridMultilevel"/>
    <w:tmpl w:val="572CB33A"/>
    <w:lvl w:ilvl="0" w:tplc="400C8F7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05"/>
    <w:rsid w:val="001B34B8"/>
    <w:rsid w:val="001D6BBD"/>
    <w:rsid w:val="00251B04"/>
    <w:rsid w:val="00497805"/>
    <w:rsid w:val="005238AC"/>
    <w:rsid w:val="00845E9D"/>
    <w:rsid w:val="00951232"/>
    <w:rsid w:val="009B1458"/>
    <w:rsid w:val="00D35A59"/>
    <w:rsid w:val="00DA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4BB52"/>
  <w15:chartTrackingRefBased/>
  <w15:docId w15:val="{CBB77274-EFDD-ED4F-B513-9F576F06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9780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7805"/>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4978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semiHidden/>
    <w:unhideWhenUsed/>
    <w:rsid w:val="00497805"/>
    <w:rPr>
      <w:color w:val="0000FF"/>
      <w:u w:val="single"/>
    </w:rPr>
  </w:style>
  <w:style w:type="character" w:customStyle="1" w:styleId="apple-converted-space">
    <w:name w:val="apple-converted-space"/>
    <w:basedOn w:val="a0"/>
    <w:rsid w:val="00497805"/>
  </w:style>
  <w:style w:type="paragraph" w:styleId="a4">
    <w:name w:val="List Paragraph"/>
    <w:basedOn w:val="a"/>
    <w:uiPriority w:val="34"/>
    <w:qFormat/>
    <w:rsid w:val="00497805"/>
    <w:pPr>
      <w:ind w:leftChars="400" w:left="840"/>
    </w:pPr>
  </w:style>
  <w:style w:type="paragraph" w:styleId="a5">
    <w:name w:val="Balloon Text"/>
    <w:basedOn w:val="a"/>
    <w:link w:val="a6"/>
    <w:uiPriority w:val="99"/>
    <w:semiHidden/>
    <w:unhideWhenUsed/>
    <w:rsid w:val="00845E9D"/>
    <w:rPr>
      <w:rFonts w:ascii="ＭＳ 明朝" w:eastAsia="ＭＳ 明朝"/>
      <w:sz w:val="18"/>
      <w:szCs w:val="18"/>
    </w:rPr>
  </w:style>
  <w:style w:type="character" w:customStyle="1" w:styleId="a6">
    <w:name w:val="吹き出し (文字)"/>
    <w:basedOn w:val="a0"/>
    <w:link w:val="a5"/>
    <w:uiPriority w:val="99"/>
    <w:semiHidden/>
    <w:rsid w:val="00845E9D"/>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035056">
      <w:bodyDiv w:val="1"/>
      <w:marLeft w:val="0"/>
      <w:marRight w:val="0"/>
      <w:marTop w:val="0"/>
      <w:marBottom w:val="0"/>
      <w:divBdr>
        <w:top w:val="none" w:sz="0" w:space="0" w:color="auto"/>
        <w:left w:val="none" w:sz="0" w:space="0" w:color="auto"/>
        <w:bottom w:val="none" w:sz="0" w:space="0" w:color="auto"/>
        <w:right w:val="none" w:sz="0" w:space="0" w:color="auto"/>
      </w:divBdr>
      <w:divsChild>
        <w:div w:id="112526164">
          <w:marLeft w:val="0"/>
          <w:marRight w:val="0"/>
          <w:marTop w:val="0"/>
          <w:marBottom w:val="0"/>
          <w:divBdr>
            <w:top w:val="none" w:sz="0" w:space="15" w:color="auto"/>
            <w:left w:val="none" w:sz="0" w:space="0" w:color="auto"/>
            <w:bottom w:val="single" w:sz="6" w:space="15" w:color="EAEAEA"/>
            <w:right w:val="none" w:sz="0" w:space="0" w:color="auto"/>
          </w:divBdr>
          <w:divsChild>
            <w:div w:id="192886247">
              <w:marLeft w:val="0"/>
              <w:marRight w:val="0"/>
              <w:marTop w:val="0"/>
              <w:marBottom w:val="0"/>
              <w:divBdr>
                <w:top w:val="none" w:sz="0" w:space="0" w:color="auto"/>
                <w:left w:val="none" w:sz="0" w:space="0" w:color="auto"/>
                <w:bottom w:val="none" w:sz="0" w:space="0" w:color="auto"/>
                <w:right w:val="none" w:sz="0" w:space="0" w:color="auto"/>
              </w:divBdr>
              <w:divsChild>
                <w:div w:id="7032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1119">
          <w:marLeft w:val="0"/>
          <w:marRight w:val="0"/>
          <w:marTop w:val="0"/>
          <w:marBottom w:val="0"/>
          <w:divBdr>
            <w:top w:val="none" w:sz="0" w:space="0" w:color="auto"/>
            <w:left w:val="none" w:sz="0" w:space="0" w:color="auto"/>
            <w:bottom w:val="none" w:sz="0" w:space="0" w:color="auto"/>
            <w:right w:val="none" w:sz="0" w:space="0" w:color="auto"/>
          </w:divBdr>
          <w:divsChild>
            <w:div w:id="873344810">
              <w:marLeft w:val="0"/>
              <w:marRight w:val="0"/>
              <w:marTop w:val="0"/>
              <w:marBottom w:val="0"/>
              <w:divBdr>
                <w:top w:val="none" w:sz="0" w:space="0" w:color="auto"/>
                <w:left w:val="none" w:sz="0" w:space="0" w:color="auto"/>
                <w:bottom w:val="none" w:sz="0" w:space="0" w:color="auto"/>
                <w:right w:val="none" w:sz="0" w:space="0" w:color="auto"/>
              </w:divBdr>
              <w:divsChild>
                <w:div w:id="816917398">
                  <w:marLeft w:val="0"/>
                  <w:marRight w:val="0"/>
                  <w:marTop w:val="0"/>
                  <w:marBottom w:val="0"/>
                  <w:divBdr>
                    <w:top w:val="none" w:sz="0" w:space="0" w:color="auto"/>
                    <w:left w:val="none" w:sz="0" w:space="0" w:color="auto"/>
                    <w:bottom w:val="none" w:sz="0" w:space="0" w:color="auto"/>
                    <w:right w:val="none" w:sz="0" w:space="0" w:color="auto"/>
                  </w:divBdr>
                  <w:divsChild>
                    <w:div w:id="1297640623">
                      <w:marLeft w:val="0"/>
                      <w:marRight w:val="0"/>
                      <w:marTop w:val="0"/>
                      <w:marBottom w:val="0"/>
                      <w:divBdr>
                        <w:top w:val="none" w:sz="0" w:space="0" w:color="auto"/>
                        <w:left w:val="none" w:sz="0" w:space="0" w:color="auto"/>
                        <w:bottom w:val="none" w:sz="0" w:space="0" w:color="auto"/>
                        <w:right w:val="none" w:sz="0" w:space="0" w:color="auto"/>
                      </w:divBdr>
                      <w:divsChild>
                        <w:div w:id="7823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尚樹</dc:creator>
  <cp:keywords/>
  <dc:description/>
  <cp:lastModifiedBy>富山法医</cp:lastModifiedBy>
  <cp:revision>2</cp:revision>
  <cp:lastPrinted>2020-12-22T01:21:00Z</cp:lastPrinted>
  <dcterms:created xsi:type="dcterms:W3CDTF">2021-03-10T04:34:00Z</dcterms:created>
  <dcterms:modified xsi:type="dcterms:W3CDTF">2021-03-10T04:34:00Z</dcterms:modified>
</cp:coreProperties>
</file>